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732EA7" w:rsidRDefault="00C96F0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Kategorie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732EA7" w:rsidRDefault="00C96F02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Kategorie 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B24D83">
        <w:trPr>
          <w:trHeight w:val="51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1D" w:rsidRDefault="006827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1D" w:rsidRDefault="006827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1D" w:rsidRDefault="006827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</w:p>
      </w:tc>
      <w:tc>
        <w:tcPr>
          <w:tcW w:w="8931" w:type="dxa"/>
          <w:vAlign w:val="center"/>
        </w:tcPr>
        <w:p w:rsidR="00F80FF7" w:rsidRPr="00CC1001" w:rsidRDefault="00F80FF7" w:rsidP="00F80FF7">
          <w:pPr>
            <w:pStyle w:val="Kopfzeile"/>
            <w:jc w:val="center"/>
            <w:rPr>
              <w:rFonts w:ascii="Arial" w:hAnsi="Arial" w:cs="Arial"/>
              <w:b/>
              <w:sz w:val="48"/>
              <w:szCs w:val="48"/>
            </w:rPr>
          </w:pPr>
          <w:r w:rsidRPr="00CC1001">
            <w:rPr>
              <w:rFonts w:ascii="Arial" w:hAnsi="Arial" w:cs="Arial"/>
              <w:b/>
              <w:sz w:val="48"/>
              <w:szCs w:val="48"/>
            </w:rPr>
            <w:t>Spielerliste</w:t>
          </w:r>
          <w:r w:rsidR="00CC1001" w:rsidRPr="00CC1001">
            <w:rPr>
              <w:rFonts w:ascii="Arial" w:hAnsi="Arial" w:cs="Arial"/>
              <w:b/>
              <w:sz w:val="48"/>
              <w:szCs w:val="48"/>
            </w:rPr>
            <w:t xml:space="preserve"> </w:t>
          </w:r>
          <w:r w:rsidR="0068271D">
            <w:rPr>
              <w:rFonts w:ascii="Arial" w:hAnsi="Arial" w:cs="Arial"/>
              <w:b/>
              <w:sz w:val="48"/>
              <w:szCs w:val="48"/>
            </w:rPr>
            <w:t>play more-</w:t>
          </w:r>
          <w:bookmarkStart w:id="0" w:name="_GoBack"/>
          <w:bookmarkEnd w:id="0"/>
          <w:r w:rsidR="00CC1001" w:rsidRPr="00CC1001">
            <w:rPr>
              <w:rFonts w:ascii="Arial" w:hAnsi="Arial" w:cs="Arial"/>
              <w:b/>
              <w:sz w:val="48"/>
              <w:szCs w:val="48"/>
            </w:rPr>
            <w:t>Turniere 2020</w:t>
          </w:r>
        </w:p>
      </w:tc>
      <w:tc>
        <w:tcPr>
          <w:tcW w:w="3082" w:type="dxa"/>
        </w:tcPr>
        <w:p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1D" w:rsidRDefault="0068271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F7"/>
    <w:rsid w:val="00036870"/>
    <w:rsid w:val="00117397"/>
    <w:rsid w:val="00265171"/>
    <w:rsid w:val="002B30BE"/>
    <w:rsid w:val="00301494"/>
    <w:rsid w:val="00537B43"/>
    <w:rsid w:val="005969D5"/>
    <w:rsid w:val="00612A29"/>
    <w:rsid w:val="0068271D"/>
    <w:rsid w:val="00732EA7"/>
    <w:rsid w:val="008A23EE"/>
    <w:rsid w:val="00A060B9"/>
    <w:rsid w:val="00A95565"/>
    <w:rsid w:val="00B24D83"/>
    <w:rsid w:val="00B43506"/>
    <w:rsid w:val="00C96F02"/>
    <w:rsid w:val="00CA4893"/>
    <w:rsid w:val="00CC1001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728516A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3</cp:revision>
  <cp:lastPrinted>2019-06-03T12:58:00Z</cp:lastPrinted>
  <dcterms:created xsi:type="dcterms:W3CDTF">2020-07-07T11:11:00Z</dcterms:created>
  <dcterms:modified xsi:type="dcterms:W3CDTF">2020-07-07T11:15:00Z</dcterms:modified>
</cp:coreProperties>
</file>